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3406" w14:textId="77777777" w:rsidR="00A55289" w:rsidRPr="00AF6407" w:rsidRDefault="00D87DC4" w:rsidP="00AF6407">
      <w:pPr>
        <w:autoSpaceDE w:val="0"/>
        <w:autoSpaceDN w:val="0"/>
        <w:adjustRightInd w:val="0"/>
        <w:spacing w:after="0" w:line="240" w:lineRule="auto"/>
        <w:jc w:val="center"/>
        <w:rPr>
          <w:rFonts w:ascii="Times New Roman" w:hAnsi="Times New Roman"/>
          <w:b/>
          <w:bCs/>
          <w:color w:val="000000"/>
          <w:sz w:val="24"/>
          <w:szCs w:val="24"/>
        </w:rPr>
      </w:pPr>
      <w:r w:rsidRPr="00AF6407">
        <w:rPr>
          <w:rFonts w:ascii="Times New Roman" w:hAnsi="Times New Roman"/>
          <w:b/>
          <w:bCs/>
          <w:color w:val="000000"/>
          <w:sz w:val="24"/>
          <w:szCs w:val="24"/>
        </w:rPr>
        <w:t>Loyola Marymount University</w:t>
      </w:r>
    </w:p>
    <w:p w14:paraId="02953FAE" w14:textId="6EB39F7C" w:rsidR="00FD273A" w:rsidRPr="00AF6407" w:rsidRDefault="00A55289" w:rsidP="00AF640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Frank R. </w:t>
      </w:r>
      <w:r w:rsidR="00FD273A" w:rsidRPr="00AF6407">
        <w:rPr>
          <w:rFonts w:ascii="Times New Roman" w:hAnsi="Times New Roman"/>
          <w:b/>
          <w:bCs/>
          <w:color w:val="000000"/>
          <w:sz w:val="24"/>
          <w:szCs w:val="24"/>
        </w:rPr>
        <w:t>Seaver College of Science and Engineering</w:t>
      </w:r>
    </w:p>
    <w:p w14:paraId="2C5A1057" w14:textId="0DCA91E4" w:rsidR="0085160C" w:rsidRPr="00AF6407" w:rsidRDefault="004533A2" w:rsidP="00AF6407">
      <w:pPr>
        <w:autoSpaceDE w:val="0"/>
        <w:autoSpaceDN w:val="0"/>
        <w:adjustRightInd w:val="0"/>
        <w:spacing w:after="0" w:line="240" w:lineRule="auto"/>
        <w:jc w:val="center"/>
        <w:rPr>
          <w:rFonts w:ascii="Times New Roman" w:hAnsi="Times New Roman"/>
          <w:b/>
          <w:bCs/>
          <w:color w:val="000000"/>
          <w:sz w:val="24"/>
          <w:szCs w:val="24"/>
        </w:rPr>
      </w:pPr>
      <w:r w:rsidRPr="00AF6407">
        <w:rPr>
          <w:rFonts w:ascii="Times New Roman" w:hAnsi="Times New Roman"/>
          <w:b/>
          <w:bCs/>
          <w:color w:val="000000"/>
          <w:sz w:val="24"/>
          <w:szCs w:val="24"/>
        </w:rPr>
        <w:t xml:space="preserve">Department of Civil </w:t>
      </w:r>
      <w:r w:rsidR="00D13901" w:rsidRPr="00AF6407">
        <w:rPr>
          <w:rFonts w:ascii="Times New Roman" w:hAnsi="Times New Roman"/>
          <w:b/>
          <w:bCs/>
          <w:color w:val="000000"/>
          <w:sz w:val="24"/>
          <w:szCs w:val="24"/>
        </w:rPr>
        <w:t xml:space="preserve">and Environmental </w:t>
      </w:r>
      <w:r w:rsidR="00077CDC" w:rsidRPr="00AF6407">
        <w:rPr>
          <w:rFonts w:ascii="Times New Roman" w:hAnsi="Times New Roman"/>
          <w:b/>
          <w:bCs/>
          <w:color w:val="000000"/>
          <w:sz w:val="24"/>
          <w:szCs w:val="24"/>
        </w:rPr>
        <w:t>Engineering</w:t>
      </w:r>
    </w:p>
    <w:p w14:paraId="2475F379" w14:textId="5C0A2A71" w:rsidR="00F44D9D" w:rsidRDefault="00F44D9D" w:rsidP="0085160C">
      <w:pPr>
        <w:autoSpaceDE w:val="0"/>
        <w:autoSpaceDN w:val="0"/>
        <w:adjustRightInd w:val="0"/>
        <w:spacing w:after="0" w:line="240" w:lineRule="auto"/>
        <w:rPr>
          <w:rFonts w:ascii="Times New Roman" w:hAnsi="Times New Roman"/>
          <w:color w:val="000000"/>
          <w:sz w:val="24"/>
          <w:szCs w:val="24"/>
        </w:rPr>
      </w:pPr>
    </w:p>
    <w:p w14:paraId="0D0B27D1" w14:textId="77777777" w:rsidR="00F44D9D" w:rsidRPr="00997763" w:rsidRDefault="00F44D9D" w:rsidP="0085160C">
      <w:pPr>
        <w:autoSpaceDE w:val="0"/>
        <w:autoSpaceDN w:val="0"/>
        <w:adjustRightInd w:val="0"/>
        <w:spacing w:after="0" w:line="240" w:lineRule="auto"/>
        <w:rPr>
          <w:rFonts w:ascii="Times New Roman" w:hAnsi="Times New Roman"/>
          <w:color w:val="000000"/>
          <w:sz w:val="24"/>
          <w:szCs w:val="24"/>
        </w:rPr>
      </w:pPr>
    </w:p>
    <w:p w14:paraId="65136DD4" w14:textId="6AA8FC6B" w:rsidR="00294E42" w:rsidRDefault="24E2408B" w:rsidP="24E2408B">
      <w:pPr>
        <w:autoSpaceDE w:val="0"/>
        <w:autoSpaceDN w:val="0"/>
        <w:adjustRightInd w:val="0"/>
        <w:spacing w:after="0" w:line="240" w:lineRule="auto"/>
        <w:rPr>
          <w:rFonts w:ascii="Times New Roman" w:hAnsi="Times New Roman"/>
          <w:color w:val="000000"/>
        </w:rPr>
      </w:pPr>
      <w:r w:rsidRPr="24E2408B">
        <w:rPr>
          <w:rFonts w:ascii="Times New Roman" w:hAnsi="Times New Roman"/>
          <w:color w:val="000000" w:themeColor="text1"/>
          <w:sz w:val="24"/>
          <w:szCs w:val="24"/>
        </w:rPr>
        <w:t xml:space="preserve">The Department of Civil and Environmental Engineering (CEEE) at Loyola Marymount University invites applications for a Tenure-Track Assistant Professor position beginning Fall 2023. A completed Ph.D. in civil engineering must be awarded by August 15, 2023.  Candidates are sought with expertise in structural engineering or closely related field.  </w:t>
      </w:r>
    </w:p>
    <w:p w14:paraId="25E8E0AC" w14:textId="77777777" w:rsidR="00294E42" w:rsidRDefault="00294E42" w:rsidP="007A42FA">
      <w:pPr>
        <w:autoSpaceDE w:val="0"/>
        <w:autoSpaceDN w:val="0"/>
        <w:adjustRightInd w:val="0"/>
        <w:spacing w:after="0" w:line="240" w:lineRule="auto"/>
        <w:rPr>
          <w:rFonts w:ascii="Times New Roman" w:hAnsi="Times New Roman"/>
          <w:color w:val="000000"/>
          <w:sz w:val="24"/>
          <w:szCs w:val="24"/>
        </w:rPr>
      </w:pPr>
    </w:p>
    <w:p w14:paraId="45778D02" w14:textId="36FC7A85" w:rsidR="00294E42" w:rsidRPr="004B5663" w:rsidRDefault="24E2408B" w:rsidP="00294E42">
      <w:pPr>
        <w:autoSpaceDE w:val="0"/>
        <w:autoSpaceDN w:val="0"/>
        <w:adjustRightInd w:val="0"/>
        <w:spacing w:after="0" w:line="240" w:lineRule="auto"/>
        <w:rPr>
          <w:color w:val="000000"/>
        </w:rPr>
      </w:pPr>
      <w:r w:rsidRPr="24E2408B">
        <w:rPr>
          <w:rFonts w:ascii="Times New Roman" w:hAnsi="Times New Roman"/>
          <w:color w:val="000000" w:themeColor="text1"/>
          <w:sz w:val="24"/>
          <w:szCs w:val="24"/>
        </w:rPr>
        <w:t>The CEEE department has a rich tradition of teaching excellence dedicated to offering our students a balance of both the practical and theoretical aspects of civil and environmental engineering.</w:t>
      </w:r>
      <w:r w:rsidRPr="24E2408B">
        <w:rPr>
          <w:color w:val="000000" w:themeColor="text1"/>
        </w:rPr>
        <w:t xml:space="preserve"> </w:t>
      </w:r>
      <w:r w:rsidRPr="24E2408B">
        <w:rPr>
          <w:rFonts w:ascii="Times New Roman" w:hAnsi="Times New Roman"/>
          <w:color w:val="000000" w:themeColor="text1"/>
          <w:sz w:val="24"/>
          <w:szCs w:val="24"/>
        </w:rPr>
        <w:t xml:space="preserve">The department serves approximately 120 undergraduates and 20 graduate students, and offers an ABET-accredited Bachelor of Science degree in Civil Engineering and Master of Science degrees in Engineering (specializing in environmental and water-resources engineering) and Environmental Science.  Undergraduate areas of emphasis include geotechnical, structural, environmental, and water resources engineering. </w:t>
      </w:r>
      <w:r>
        <w:t xml:space="preserve"> </w:t>
      </w:r>
      <w:r w:rsidRPr="24E2408B">
        <w:rPr>
          <w:rFonts w:ascii="Times New Roman" w:hAnsi="Times New Roman"/>
          <w:sz w:val="24"/>
          <w:szCs w:val="24"/>
        </w:rPr>
        <w:t xml:space="preserve">See </w:t>
      </w:r>
      <w:hyperlink r:id="rId5">
        <w:r w:rsidRPr="24E2408B">
          <w:rPr>
            <w:rStyle w:val="Hyperlink"/>
            <w:rFonts w:ascii="Times New Roman" w:hAnsi="Times New Roman"/>
            <w:sz w:val="24"/>
            <w:szCs w:val="24"/>
          </w:rPr>
          <w:t>http://cse.lmu.edu/department/civilengineering</w:t>
        </w:r>
      </w:hyperlink>
      <w:r w:rsidRPr="24E2408B">
        <w:rPr>
          <w:rFonts w:ascii="Times New Roman" w:hAnsi="Times New Roman"/>
          <w:color w:val="000000" w:themeColor="text1"/>
          <w:sz w:val="24"/>
          <w:szCs w:val="24"/>
        </w:rPr>
        <w:t xml:space="preserve"> for additional information.</w:t>
      </w:r>
    </w:p>
    <w:p w14:paraId="23758CA4" w14:textId="77777777" w:rsidR="007816C4" w:rsidRDefault="007816C4" w:rsidP="007A42FA">
      <w:pPr>
        <w:autoSpaceDE w:val="0"/>
        <w:autoSpaceDN w:val="0"/>
        <w:adjustRightInd w:val="0"/>
        <w:spacing w:after="0" w:line="240" w:lineRule="auto"/>
        <w:rPr>
          <w:rFonts w:ascii="Times New Roman" w:hAnsi="Times New Roman"/>
          <w:color w:val="000000"/>
          <w:sz w:val="24"/>
          <w:szCs w:val="24"/>
        </w:rPr>
      </w:pPr>
    </w:p>
    <w:p w14:paraId="566D43B4" w14:textId="3990FE29" w:rsidR="00A7288B" w:rsidRPr="009807BA" w:rsidRDefault="00A7288B" w:rsidP="007A42FA">
      <w:pPr>
        <w:autoSpaceDE w:val="0"/>
        <w:autoSpaceDN w:val="0"/>
        <w:adjustRightInd w:val="0"/>
        <w:spacing w:after="0" w:line="240" w:lineRule="auto"/>
        <w:rPr>
          <w:rFonts w:ascii="Times New Roman" w:hAnsi="Times New Roman"/>
          <w:b/>
          <w:strike/>
          <w:color w:val="000000"/>
          <w:sz w:val="24"/>
          <w:szCs w:val="24"/>
          <w:u w:val="single"/>
        </w:rPr>
      </w:pPr>
      <w:r w:rsidRPr="00A7288B">
        <w:rPr>
          <w:rFonts w:ascii="Times New Roman" w:hAnsi="Times New Roman"/>
          <w:color w:val="000000"/>
          <w:sz w:val="24"/>
          <w:szCs w:val="24"/>
        </w:rPr>
        <w:t>Loyola Marymount, a comprehensive university in the mainstream of American Catholic higher education, seeks professionally outstanding applicants who value its mission and share its commitment to academic excellence, the education of the whole person, and the building of a just society. LMU is an equal opportunity institution actively working to promote an</w:t>
      </w:r>
      <w:r w:rsidR="00C2562A">
        <w:rPr>
          <w:rFonts w:ascii="Times New Roman" w:hAnsi="Times New Roman"/>
          <w:color w:val="000000"/>
          <w:sz w:val="24"/>
          <w:szCs w:val="24"/>
        </w:rPr>
        <w:t xml:space="preserve"> inclusive, </w:t>
      </w:r>
      <w:r w:rsidRPr="00A7288B">
        <w:rPr>
          <w:rFonts w:ascii="Times New Roman" w:hAnsi="Times New Roman"/>
          <w:color w:val="000000"/>
          <w:sz w:val="24"/>
          <w:szCs w:val="24"/>
        </w:rPr>
        <w:t xml:space="preserve"> intercultural learning community. </w:t>
      </w:r>
    </w:p>
    <w:p w14:paraId="6D2ABF5B" w14:textId="77777777" w:rsidR="0073572D" w:rsidRDefault="0073572D" w:rsidP="007A42FA">
      <w:pPr>
        <w:autoSpaceDE w:val="0"/>
        <w:autoSpaceDN w:val="0"/>
        <w:adjustRightInd w:val="0"/>
        <w:spacing w:after="0" w:line="240" w:lineRule="auto"/>
        <w:rPr>
          <w:rFonts w:ascii="Times New Roman" w:hAnsi="Times New Roman"/>
          <w:color w:val="000000"/>
          <w:sz w:val="24"/>
          <w:szCs w:val="24"/>
        </w:rPr>
      </w:pPr>
    </w:p>
    <w:p w14:paraId="5C4B12F8" w14:textId="312AC3FE" w:rsidR="0058681E" w:rsidRDefault="0058681E" w:rsidP="007A42F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successful candidate’s r</w:t>
      </w:r>
      <w:r w:rsidRPr="0058681E">
        <w:rPr>
          <w:rFonts w:ascii="Times New Roman" w:hAnsi="Times New Roman"/>
          <w:color w:val="000000"/>
          <w:sz w:val="24"/>
          <w:szCs w:val="24"/>
        </w:rPr>
        <w:t xml:space="preserve">esponsibilities will include teaching, research, and service to the </w:t>
      </w:r>
      <w:r w:rsidR="00EE6B9A">
        <w:rPr>
          <w:rFonts w:ascii="Times New Roman" w:hAnsi="Times New Roman"/>
          <w:color w:val="000000"/>
          <w:sz w:val="24"/>
          <w:szCs w:val="24"/>
        </w:rPr>
        <w:t xml:space="preserve">profession and </w:t>
      </w:r>
      <w:r w:rsidRPr="0058681E">
        <w:rPr>
          <w:rFonts w:ascii="Times New Roman" w:hAnsi="Times New Roman"/>
          <w:color w:val="000000"/>
          <w:sz w:val="24"/>
          <w:szCs w:val="24"/>
        </w:rPr>
        <w:t>university communit</w:t>
      </w:r>
      <w:r w:rsidR="009807BA">
        <w:rPr>
          <w:rFonts w:ascii="Times New Roman" w:hAnsi="Times New Roman"/>
          <w:color w:val="000000"/>
          <w:sz w:val="24"/>
          <w:szCs w:val="24"/>
        </w:rPr>
        <w:t>ies</w:t>
      </w:r>
      <w:r w:rsidRPr="0058681E">
        <w:rPr>
          <w:rFonts w:ascii="Times New Roman" w:hAnsi="Times New Roman"/>
          <w:color w:val="000000"/>
          <w:sz w:val="24"/>
          <w:szCs w:val="24"/>
        </w:rPr>
        <w:t xml:space="preserve">. </w:t>
      </w:r>
      <w:r>
        <w:rPr>
          <w:rFonts w:ascii="Times New Roman" w:hAnsi="Times New Roman"/>
          <w:color w:val="000000"/>
          <w:sz w:val="24"/>
          <w:szCs w:val="24"/>
        </w:rPr>
        <w:t>Ideal candidates will:</w:t>
      </w:r>
    </w:p>
    <w:p w14:paraId="6318B348" w14:textId="661A75D1" w:rsidR="009E64D4" w:rsidRPr="009E64D4" w:rsidRDefault="00B272D5" w:rsidP="009E64D4">
      <w:pPr>
        <w:pStyle w:val="ListParagraph"/>
        <w:numPr>
          <w:ilvl w:val="0"/>
          <w:numId w:val="3"/>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w:t>
      </w:r>
      <w:r w:rsidR="00CB0ABC">
        <w:rPr>
          <w:rFonts w:ascii="Times New Roman" w:hAnsi="Times New Roman"/>
          <w:color w:val="000000"/>
          <w:sz w:val="24"/>
          <w:szCs w:val="24"/>
        </w:rPr>
        <w:t xml:space="preserve">mbrace </w:t>
      </w:r>
      <w:r w:rsidR="009807BA">
        <w:rPr>
          <w:rFonts w:ascii="Times New Roman" w:hAnsi="Times New Roman"/>
          <w:color w:val="000000"/>
          <w:sz w:val="24"/>
          <w:szCs w:val="24"/>
        </w:rPr>
        <w:t xml:space="preserve">teaching in </w:t>
      </w:r>
      <w:r w:rsidR="00CB0ABC">
        <w:rPr>
          <w:rFonts w:ascii="Times New Roman" w:hAnsi="Times New Roman"/>
          <w:color w:val="000000"/>
          <w:sz w:val="24"/>
          <w:szCs w:val="24"/>
        </w:rPr>
        <w:t>and foster</w:t>
      </w:r>
      <w:r w:rsidR="009807BA">
        <w:rPr>
          <w:rFonts w:ascii="Times New Roman" w:hAnsi="Times New Roman"/>
          <w:color w:val="000000"/>
          <w:sz w:val="24"/>
          <w:szCs w:val="24"/>
        </w:rPr>
        <w:t>ing</w:t>
      </w:r>
      <w:r w:rsidR="00CB0ABC">
        <w:rPr>
          <w:rFonts w:ascii="Times New Roman" w:hAnsi="Times New Roman"/>
          <w:color w:val="000000"/>
          <w:sz w:val="24"/>
          <w:szCs w:val="24"/>
        </w:rPr>
        <w:t xml:space="preserve"> LMU’s</w:t>
      </w:r>
      <w:r w:rsidR="009C77AB">
        <w:rPr>
          <w:rFonts w:ascii="Times New Roman" w:hAnsi="Times New Roman"/>
          <w:color w:val="000000"/>
          <w:sz w:val="24"/>
          <w:szCs w:val="24"/>
        </w:rPr>
        <w:t xml:space="preserve"> </w:t>
      </w:r>
      <w:r w:rsidR="00566B5A">
        <w:rPr>
          <w:rFonts w:ascii="Times New Roman" w:hAnsi="Times New Roman"/>
          <w:color w:val="000000"/>
          <w:sz w:val="24"/>
          <w:szCs w:val="24"/>
        </w:rPr>
        <w:t>diverse</w:t>
      </w:r>
      <w:r w:rsidR="00CB0ABC">
        <w:rPr>
          <w:rFonts w:ascii="Times New Roman" w:hAnsi="Times New Roman"/>
          <w:color w:val="000000"/>
          <w:sz w:val="24"/>
          <w:szCs w:val="24"/>
        </w:rPr>
        <w:t xml:space="preserve"> community of students</w:t>
      </w:r>
      <w:r w:rsidR="00621D72">
        <w:rPr>
          <w:rFonts w:ascii="Times New Roman" w:hAnsi="Times New Roman"/>
          <w:color w:val="000000"/>
          <w:sz w:val="24"/>
          <w:szCs w:val="24"/>
        </w:rPr>
        <w:t>, faculty &amp; staff</w:t>
      </w:r>
      <w:r w:rsidR="009E64D4">
        <w:rPr>
          <w:rFonts w:ascii="Times New Roman" w:hAnsi="Times New Roman"/>
          <w:color w:val="000000"/>
          <w:sz w:val="24"/>
          <w:szCs w:val="24"/>
        </w:rPr>
        <w:t xml:space="preserve"> and c</w:t>
      </w:r>
      <w:r w:rsidR="009E64D4" w:rsidRPr="009E64D4">
        <w:rPr>
          <w:rFonts w:ascii="Times New Roman" w:hAnsi="Times New Roman"/>
          <w:color w:val="000000"/>
          <w:sz w:val="24"/>
          <w:szCs w:val="24"/>
        </w:rPr>
        <w:t>hallenging oneself, students, and colleagues to work toward greater diversity, and inclusion in the engineering profession,</w:t>
      </w:r>
    </w:p>
    <w:p w14:paraId="21D22823" w14:textId="0A734F4D" w:rsidR="00CB0ABC" w:rsidRPr="009E64D4" w:rsidRDefault="00B272D5" w:rsidP="009E64D4">
      <w:pPr>
        <w:pStyle w:val="ListParagraph"/>
        <w:numPr>
          <w:ilvl w:val="0"/>
          <w:numId w:val="3"/>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w:t>
      </w:r>
      <w:r w:rsidR="007A42FA" w:rsidRPr="004B5663">
        <w:rPr>
          <w:rFonts w:ascii="Times New Roman" w:hAnsi="Times New Roman"/>
          <w:color w:val="000000"/>
          <w:sz w:val="24"/>
          <w:szCs w:val="24"/>
        </w:rPr>
        <w:t xml:space="preserve">each </w:t>
      </w:r>
      <w:r w:rsidR="009E64D4">
        <w:rPr>
          <w:rFonts w:ascii="Times New Roman" w:hAnsi="Times New Roman"/>
          <w:color w:val="000000"/>
          <w:sz w:val="24"/>
          <w:szCs w:val="24"/>
        </w:rPr>
        <w:t xml:space="preserve">a variety of </w:t>
      </w:r>
      <w:r w:rsidR="007A42FA" w:rsidRPr="004B5663">
        <w:rPr>
          <w:rFonts w:ascii="Times New Roman" w:hAnsi="Times New Roman"/>
          <w:color w:val="000000"/>
          <w:sz w:val="24"/>
          <w:szCs w:val="24"/>
        </w:rPr>
        <w:t xml:space="preserve">classes in general and civil engineering </w:t>
      </w:r>
      <w:r w:rsidR="00CB0ABC">
        <w:rPr>
          <w:rFonts w:ascii="Times New Roman" w:hAnsi="Times New Roman"/>
          <w:color w:val="000000"/>
          <w:sz w:val="24"/>
          <w:szCs w:val="24"/>
        </w:rPr>
        <w:t xml:space="preserve">at the undergraduate level </w:t>
      </w:r>
      <w:r w:rsidR="007A42FA" w:rsidRPr="004B5663">
        <w:rPr>
          <w:rFonts w:ascii="Times New Roman" w:hAnsi="Times New Roman"/>
          <w:color w:val="000000"/>
          <w:sz w:val="24"/>
          <w:szCs w:val="24"/>
        </w:rPr>
        <w:t xml:space="preserve">within and outside of </w:t>
      </w:r>
      <w:r w:rsidR="000C1DF6">
        <w:rPr>
          <w:rFonts w:ascii="Times New Roman" w:hAnsi="Times New Roman"/>
          <w:color w:val="000000"/>
          <w:sz w:val="24"/>
          <w:szCs w:val="24"/>
        </w:rPr>
        <w:t>one’s</w:t>
      </w:r>
      <w:r w:rsidR="007A42FA" w:rsidRPr="004B5663">
        <w:rPr>
          <w:rFonts w:ascii="Times New Roman" w:hAnsi="Times New Roman"/>
          <w:color w:val="000000"/>
          <w:sz w:val="24"/>
          <w:szCs w:val="24"/>
        </w:rPr>
        <w:t xml:space="preserve"> primary areas of expertise</w:t>
      </w:r>
      <w:r w:rsidR="0053512D">
        <w:rPr>
          <w:rFonts w:ascii="Times New Roman" w:hAnsi="Times New Roman"/>
          <w:color w:val="000000"/>
          <w:sz w:val="24"/>
          <w:szCs w:val="24"/>
        </w:rPr>
        <w:t xml:space="preserve"> </w:t>
      </w:r>
      <w:r w:rsidR="00A016E0">
        <w:rPr>
          <w:rFonts w:ascii="Times New Roman" w:hAnsi="Times New Roman"/>
          <w:color w:val="000000"/>
          <w:sz w:val="24"/>
          <w:szCs w:val="24"/>
        </w:rPr>
        <w:t xml:space="preserve">and potentially </w:t>
      </w:r>
      <w:r w:rsidR="0053512D">
        <w:rPr>
          <w:rFonts w:ascii="Times New Roman" w:hAnsi="Times New Roman"/>
          <w:color w:val="000000"/>
          <w:sz w:val="24"/>
          <w:szCs w:val="24"/>
        </w:rPr>
        <w:t>at the</w:t>
      </w:r>
      <w:r w:rsidR="00CB0ABC">
        <w:rPr>
          <w:rFonts w:ascii="Times New Roman" w:hAnsi="Times New Roman"/>
          <w:color w:val="000000"/>
          <w:sz w:val="24"/>
          <w:szCs w:val="24"/>
        </w:rPr>
        <w:t xml:space="preserve"> graduate level</w:t>
      </w:r>
      <w:r w:rsidR="0058681E">
        <w:rPr>
          <w:rFonts w:ascii="Times New Roman" w:hAnsi="Times New Roman"/>
          <w:color w:val="000000"/>
          <w:sz w:val="24"/>
          <w:szCs w:val="24"/>
        </w:rPr>
        <w:t>;</w:t>
      </w:r>
    </w:p>
    <w:p w14:paraId="47494986" w14:textId="7F922229" w:rsidR="00621D72" w:rsidRPr="00170092" w:rsidRDefault="24E2408B" w:rsidP="00172E06">
      <w:pPr>
        <w:pStyle w:val="ListParagraph"/>
        <w:numPr>
          <w:ilvl w:val="0"/>
          <w:numId w:val="3"/>
        </w:numPr>
        <w:autoSpaceDE w:val="0"/>
        <w:autoSpaceDN w:val="0"/>
        <w:adjustRightInd w:val="0"/>
        <w:spacing w:after="0" w:line="240" w:lineRule="auto"/>
        <w:rPr>
          <w:rFonts w:ascii="Times New Roman" w:hAnsi="Times New Roman"/>
          <w:color w:val="000000"/>
          <w:sz w:val="24"/>
          <w:szCs w:val="24"/>
        </w:rPr>
      </w:pPr>
      <w:r w:rsidRPr="24E2408B">
        <w:rPr>
          <w:rFonts w:ascii="Times New Roman" w:hAnsi="Times New Roman"/>
          <w:color w:val="000000" w:themeColor="text1"/>
          <w:sz w:val="24"/>
          <w:szCs w:val="24"/>
        </w:rPr>
        <w:t xml:space="preserve">Develop thriving research agendas that </w:t>
      </w:r>
      <w:r w:rsidR="00055EF9">
        <w:rPr>
          <w:rFonts w:ascii="Times New Roman" w:hAnsi="Times New Roman"/>
          <w:color w:val="000000" w:themeColor="text1"/>
          <w:sz w:val="24"/>
          <w:szCs w:val="24"/>
        </w:rPr>
        <w:t xml:space="preserve">encourage the </w:t>
      </w:r>
      <w:r w:rsidRPr="24E2408B">
        <w:rPr>
          <w:rFonts w:ascii="Times New Roman" w:hAnsi="Times New Roman"/>
          <w:color w:val="000000" w:themeColor="text1"/>
          <w:sz w:val="24"/>
          <w:szCs w:val="24"/>
        </w:rPr>
        <w:t>inclu</w:t>
      </w:r>
      <w:r w:rsidR="00055EF9">
        <w:rPr>
          <w:rFonts w:ascii="Times New Roman" w:hAnsi="Times New Roman"/>
          <w:color w:val="000000" w:themeColor="text1"/>
          <w:sz w:val="24"/>
          <w:szCs w:val="24"/>
        </w:rPr>
        <w:t>sion of</w:t>
      </w:r>
      <w:r w:rsidRPr="24E2408B">
        <w:rPr>
          <w:rFonts w:ascii="Times New Roman" w:hAnsi="Times New Roman"/>
          <w:color w:val="000000" w:themeColor="text1"/>
          <w:sz w:val="24"/>
          <w:szCs w:val="24"/>
        </w:rPr>
        <w:t xml:space="preserve"> undergraduate students whenever</w:t>
      </w:r>
      <w:r w:rsidR="00055EF9">
        <w:rPr>
          <w:rFonts w:ascii="Times New Roman" w:hAnsi="Times New Roman"/>
          <w:color w:val="000000" w:themeColor="text1"/>
          <w:sz w:val="24"/>
          <w:szCs w:val="24"/>
        </w:rPr>
        <w:t xml:space="preserve"> feasible</w:t>
      </w:r>
      <w:r w:rsidR="00A55289">
        <w:rPr>
          <w:rFonts w:ascii="Times New Roman" w:hAnsi="Times New Roman"/>
          <w:color w:val="000000" w:themeColor="text1"/>
          <w:sz w:val="24"/>
          <w:szCs w:val="24"/>
        </w:rPr>
        <w:t>;</w:t>
      </w:r>
    </w:p>
    <w:p w14:paraId="6418CE17" w14:textId="79603BE9" w:rsidR="009807BA" w:rsidRDefault="24E2408B" w:rsidP="009807BA">
      <w:pPr>
        <w:pStyle w:val="ListParagraph"/>
        <w:numPr>
          <w:ilvl w:val="0"/>
          <w:numId w:val="3"/>
        </w:numPr>
        <w:autoSpaceDE w:val="0"/>
        <w:autoSpaceDN w:val="0"/>
        <w:adjustRightInd w:val="0"/>
        <w:spacing w:after="0" w:line="240" w:lineRule="auto"/>
        <w:rPr>
          <w:rFonts w:ascii="Times New Roman" w:hAnsi="Times New Roman"/>
          <w:color w:val="000000"/>
          <w:sz w:val="24"/>
          <w:szCs w:val="24"/>
        </w:rPr>
      </w:pPr>
      <w:r w:rsidRPr="24E2408B">
        <w:rPr>
          <w:rFonts w:ascii="Times New Roman" w:hAnsi="Times New Roman"/>
          <w:color w:val="000000" w:themeColor="text1"/>
          <w:sz w:val="24"/>
          <w:szCs w:val="24"/>
        </w:rPr>
        <w:t>Pursue professional licensure and have passed the Fundamentals of Engineering Exam.</w:t>
      </w:r>
    </w:p>
    <w:p w14:paraId="48CFD924" w14:textId="4313EBC4" w:rsidR="24E2408B" w:rsidRDefault="24E2408B" w:rsidP="00AF6407">
      <w:pPr>
        <w:spacing w:after="0" w:line="240" w:lineRule="auto"/>
        <w:rPr>
          <w:rFonts w:ascii="Times New Roman" w:hAnsi="Times New Roman"/>
          <w:color w:val="000000" w:themeColor="text1"/>
        </w:rPr>
      </w:pPr>
    </w:p>
    <w:p w14:paraId="49B1489E" w14:textId="77777777" w:rsidR="00A55289" w:rsidRDefault="00A55289" w:rsidP="0076279D">
      <w:pPr>
        <w:autoSpaceDE w:val="0"/>
        <w:autoSpaceDN w:val="0"/>
        <w:adjustRightInd w:val="0"/>
        <w:spacing w:after="0" w:line="240" w:lineRule="auto"/>
        <w:rPr>
          <w:rFonts w:ascii="Times New Roman" w:hAnsi="Times New Roman"/>
          <w:color w:val="000000" w:themeColor="text1"/>
          <w:sz w:val="24"/>
          <w:szCs w:val="24"/>
        </w:rPr>
      </w:pPr>
    </w:p>
    <w:p w14:paraId="19B66A83" w14:textId="47D176BA" w:rsidR="00055EF9" w:rsidRDefault="00A55289" w:rsidP="0076279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t>A strong application will include evidence of</w:t>
      </w:r>
      <w:r w:rsidR="00AF6407">
        <w:rPr>
          <w:rFonts w:ascii="Times New Roman" w:hAnsi="Times New Roman"/>
          <w:color w:val="000000" w:themeColor="text1"/>
          <w:sz w:val="24"/>
          <w:szCs w:val="24"/>
        </w:rPr>
        <w:t>:</w:t>
      </w:r>
    </w:p>
    <w:p w14:paraId="0C79890C" w14:textId="491D4BD5" w:rsidR="0076279D" w:rsidRPr="00AF6407" w:rsidRDefault="0076279D" w:rsidP="00055EF9">
      <w:pPr>
        <w:pStyle w:val="ListParagraph"/>
        <w:numPr>
          <w:ilvl w:val="0"/>
          <w:numId w:val="5"/>
        </w:numPr>
        <w:autoSpaceDE w:val="0"/>
        <w:autoSpaceDN w:val="0"/>
        <w:adjustRightInd w:val="0"/>
        <w:spacing w:after="0" w:line="240" w:lineRule="auto"/>
        <w:rPr>
          <w:rFonts w:ascii="Times New Roman" w:hAnsi="Times New Roman"/>
          <w:color w:val="000000"/>
          <w:sz w:val="24"/>
          <w:szCs w:val="24"/>
        </w:rPr>
      </w:pPr>
      <w:r w:rsidRPr="00AF6407">
        <w:rPr>
          <w:rFonts w:ascii="Times New Roman" w:hAnsi="Times New Roman"/>
          <w:color w:val="000000"/>
          <w:sz w:val="24"/>
          <w:szCs w:val="24"/>
        </w:rPr>
        <w:t>Practice experience in civil engineering and/or closely related fields</w:t>
      </w:r>
    </w:p>
    <w:p w14:paraId="03F30EA3" w14:textId="31386916" w:rsidR="0076279D" w:rsidRDefault="0076279D" w:rsidP="0076279D">
      <w:pPr>
        <w:pStyle w:val="ListParagraph"/>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Possession of a professional license</w:t>
      </w:r>
      <w:r w:rsidR="000C1DF6">
        <w:rPr>
          <w:rFonts w:ascii="Times New Roman" w:hAnsi="Times New Roman"/>
          <w:color w:val="000000"/>
          <w:sz w:val="24"/>
          <w:szCs w:val="24"/>
        </w:rPr>
        <w:t xml:space="preserve"> or licenses</w:t>
      </w:r>
    </w:p>
    <w:p w14:paraId="0808D90B" w14:textId="26AA1411" w:rsidR="00077CDC" w:rsidRDefault="00077CDC" w:rsidP="0076279D">
      <w:pPr>
        <w:pStyle w:val="ListParagraph"/>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Teaching experience as a lead instructor, particularly for a variety of classes</w:t>
      </w:r>
    </w:p>
    <w:p w14:paraId="49D50128" w14:textId="44D19A2B" w:rsidR="00077CDC" w:rsidRDefault="00077CDC" w:rsidP="0076279D">
      <w:pPr>
        <w:pStyle w:val="ListParagraph"/>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Experience as a teaching assistant, particularly for a variety of classes</w:t>
      </w:r>
    </w:p>
    <w:p w14:paraId="16757D3C" w14:textId="64A9DC92" w:rsidR="0076279D" w:rsidRDefault="0076279D" w:rsidP="0076279D">
      <w:pPr>
        <w:pStyle w:val="ListParagraph"/>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 history of service experiences, particularly serving underdeveloped and underserved communities</w:t>
      </w:r>
    </w:p>
    <w:p w14:paraId="0EF45A14" w14:textId="090A69F0" w:rsidR="0076279D" w:rsidRPr="0076279D" w:rsidRDefault="0076279D" w:rsidP="0076279D">
      <w:pPr>
        <w:pStyle w:val="ListParagraph"/>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 history</w:t>
      </w:r>
      <w:r w:rsidR="00077CDC">
        <w:rPr>
          <w:rFonts w:ascii="Times New Roman" w:hAnsi="Times New Roman"/>
          <w:color w:val="000000"/>
          <w:sz w:val="24"/>
          <w:szCs w:val="24"/>
        </w:rPr>
        <w:t xml:space="preserve"> of an active research program</w:t>
      </w:r>
    </w:p>
    <w:p w14:paraId="35CF510A" w14:textId="77777777" w:rsidR="004C6AC1" w:rsidRDefault="004C6AC1" w:rsidP="007A42FA">
      <w:pPr>
        <w:autoSpaceDE w:val="0"/>
        <w:autoSpaceDN w:val="0"/>
        <w:adjustRightInd w:val="0"/>
        <w:spacing w:after="0" w:line="240" w:lineRule="auto"/>
        <w:rPr>
          <w:rFonts w:ascii="Times New Roman" w:hAnsi="Times New Roman"/>
          <w:color w:val="000000"/>
          <w:sz w:val="24"/>
          <w:szCs w:val="24"/>
        </w:rPr>
      </w:pPr>
    </w:p>
    <w:p w14:paraId="7F54B597" w14:textId="46B8113A" w:rsidR="00F44D9D" w:rsidRDefault="00F44D9D" w:rsidP="00077054">
      <w:pPr>
        <w:autoSpaceDE w:val="0"/>
        <w:autoSpaceDN w:val="0"/>
        <w:adjustRightInd w:val="0"/>
        <w:spacing w:after="0" w:line="240" w:lineRule="auto"/>
        <w:rPr>
          <w:rFonts w:ascii="Times New Roman" w:hAnsi="Times New Roman"/>
          <w:color w:val="000000" w:themeColor="text1"/>
          <w:sz w:val="24"/>
          <w:szCs w:val="24"/>
        </w:rPr>
      </w:pPr>
      <w:r w:rsidRPr="24E2408B">
        <w:rPr>
          <w:rFonts w:ascii="Times New Roman" w:hAnsi="Times New Roman"/>
          <w:color w:val="000000" w:themeColor="text1"/>
          <w:sz w:val="24"/>
          <w:szCs w:val="24"/>
        </w:rPr>
        <w:t>Applications will be accepted through October 15, 2022</w:t>
      </w:r>
      <w:r>
        <w:rPr>
          <w:rFonts w:ascii="Times New Roman" w:hAnsi="Times New Roman"/>
          <w:color w:val="000000" w:themeColor="text1"/>
          <w:sz w:val="24"/>
          <w:szCs w:val="24"/>
        </w:rPr>
        <w:t xml:space="preserve">.  </w:t>
      </w:r>
      <w:r w:rsidR="24E2408B" w:rsidRPr="24E2408B">
        <w:rPr>
          <w:rFonts w:ascii="Times New Roman" w:hAnsi="Times New Roman"/>
          <w:color w:val="000000" w:themeColor="text1"/>
          <w:sz w:val="24"/>
          <w:szCs w:val="24"/>
        </w:rPr>
        <w:t xml:space="preserve">The anticipated start date for the position is August 15, 2023. Salary and other benefits are competitive and commensurate with background and experience. </w:t>
      </w:r>
    </w:p>
    <w:p w14:paraId="5142D197" w14:textId="77777777" w:rsidR="00F44D9D" w:rsidRDefault="00F44D9D" w:rsidP="00077054">
      <w:pPr>
        <w:autoSpaceDE w:val="0"/>
        <w:autoSpaceDN w:val="0"/>
        <w:adjustRightInd w:val="0"/>
        <w:spacing w:after="0" w:line="240" w:lineRule="auto"/>
        <w:rPr>
          <w:rFonts w:ascii="Times New Roman" w:hAnsi="Times New Roman"/>
          <w:color w:val="000000" w:themeColor="text1"/>
          <w:sz w:val="24"/>
          <w:szCs w:val="24"/>
        </w:rPr>
      </w:pPr>
    </w:p>
    <w:p w14:paraId="62648490" w14:textId="6FC770E4" w:rsidR="00D041A6" w:rsidRPr="00077054" w:rsidRDefault="24E2408B" w:rsidP="00077054">
      <w:pPr>
        <w:autoSpaceDE w:val="0"/>
        <w:autoSpaceDN w:val="0"/>
        <w:adjustRightInd w:val="0"/>
        <w:spacing w:after="0" w:line="240" w:lineRule="auto"/>
        <w:rPr>
          <w:rFonts w:ascii="Times New Roman" w:hAnsi="Times New Roman"/>
          <w:color w:val="000000"/>
          <w:sz w:val="24"/>
          <w:szCs w:val="24"/>
        </w:rPr>
      </w:pPr>
      <w:r w:rsidRPr="24E2408B">
        <w:rPr>
          <w:rFonts w:ascii="Times New Roman" w:hAnsi="Times New Roman"/>
          <w:color w:val="000000" w:themeColor="text1"/>
          <w:sz w:val="24"/>
          <w:szCs w:val="24"/>
        </w:rPr>
        <w:t xml:space="preserve">The following application materials must be submitted online at </w:t>
      </w:r>
      <w:hyperlink r:id="rId6">
        <w:r w:rsidRPr="24E2408B">
          <w:rPr>
            <w:rStyle w:val="Hyperlink"/>
            <w:rFonts w:ascii="Times New Roman" w:hAnsi="Times New Roman"/>
            <w:sz w:val="24"/>
            <w:szCs w:val="24"/>
          </w:rPr>
          <w:t xml:space="preserve">https://lmu.wd1.myworkdayjobs.com/Careers </w:t>
        </w:r>
      </w:hyperlink>
      <w:r w:rsidRPr="24E2408B">
        <w:rPr>
          <w:rFonts w:ascii="Times New Roman" w:hAnsi="Times New Roman"/>
          <w:color w:val="000000" w:themeColor="text1"/>
          <w:sz w:val="24"/>
          <w:szCs w:val="24"/>
        </w:rPr>
        <w:t>in order for an applicant to be considered for this position:</w:t>
      </w:r>
    </w:p>
    <w:p w14:paraId="453E6B71" w14:textId="05D47595" w:rsidR="00D041A6" w:rsidRPr="00D041A6" w:rsidRDefault="00D041A6" w:rsidP="00D041A6">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D041A6">
        <w:rPr>
          <w:rFonts w:ascii="Times New Roman" w:hAnsi="Times New Roman"/>
          <w:color w:val="000000"/>
          <w:sz w:val="24"/>
          <w:szCs w:val="24"/>
        </w:rPr>
        <w:t xml:space="preserve">A cover letter describing your qualifications for the position and your overall vision for your role as a teacher-scholar in the LMU </w:t>
      </w:r>
      <w:r>
        <w:rPr>
          <w:rFonts w:ascii="Times New Roman" w:hAnsi="Times New Roman"/>
          <w:color w:val="000000"/>
          <w:sz w:val="24"/>
          <w:szCs w:val="24"/>
        </w:rPr>
        <w:t>civil and environmental</w:t>
      </w:r>
      <w:r w:rsidRPr="00D041A6">
        <w:rPr>
          <w:rFonts w:ascii="Times New Roman" w:hAnsi="Times New Roman"/>
          <w:color w:val="000000"/>
          <w:sz w:val="24"/>
          <w:szCs w:val="24"/>
        </w:rPr>
        <w:t xml:space="preserve"> engineering department;</w:t>
      </w:r>
    </w:p>
    <w:p w14:paraId="06ACB3CF" w14:textId="631C57EA" w:rsidR="00D041A6" w:rsidRPr="00D041A6" w:rsidRDefault="00D041A6" w:rsidP="00D041A6">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D041A6">
        <w:rPr>
          <w:rFonts w:ascii="Times New Roman" w:hAnsi="Times New Roman"/>
          <w:color w:val="000000"/>
          <w:sz w:val="24"/>
          <w:szCs w:val="24"/>
        </w:rPr>
        <w:t xml:space="preserve">A curriculum vitae detailing your educational background, research accomplishments, and work experience, </w:t>
      </w:r>
      <w:r w:rsidR="00ED5C8B">
        <w:rPr>
          <w:rFonts w:ascii="Times New Roman" w:hAnsi="Times New Roman"/>
          <w:color w:val="000000"/>
          <w:sz w:val="24"/>
          <w:szCs w:val="24"/>
        </w:rPr>
        <w:t xml:space="preserve">publications and presentations, </w:t>
      </w:r>
      <w:r w:rsidRPr="00D041A6">
        <w:rPr>
          <w:rFonts w:ascii="Times New Roman" w:hAnsi="Times New Roman"/>
          <w:color w:val="000000"/>
          <w:sz w:val="24"/>
          <w:szCs w:val="24"/>
        </w:rPr>
        <w:t>as well as any leadership and service experience (e.g., academic, professional, community) that you believe are relevant to this position;</w:t>
      </w:r>
    </w:p>
    <w:p w14:paraId="2A7AB2F0" w14:textId="00968664" w:rsidR="00D041A6" w:rsidRPr="00D041A6" w:rsidRDefault="00D041A6" w:rsidP="00D041A6">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D041A6">
        <w:rPr>
          <w:rFonts w:ascii="Times New Roman" w:hAnsi="Times New Roman"/>
          <w:color w:val="000000"/>
          <w:sz w:val="24"/>
          <w:szCs w:val="24"/>
        </w:rPr>
        <w:t xml:space="preserve">A statement of your teaching philosophy; </w:t>
      </w:r>
    </w:p>
    <w:p w14:paraId="4D7469EC" w14:textId="4FE41C1C" w:rsidR="00805719" w:rsidRPr="00805719" w:rsidRDefault="00D041A6" w:rsidP="00805719">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D041A6">
        <w:rPr>
          <w:rFonts w:ascii="Times New Roman" w:hAnsi="Times New Roman"/>
          <w:color w:val="000000"/>
          <w:sz w:val="24"/>
          <w:szCs w:val="24"/>
        </w:rPr>
        <w:t>A statement of research</w:t>
      </w:r>
      <w:r>
        <w:rPr>
          <w:rFonts w:ascii="Times New Roman" w:hAnsi="Times New Roman"/>
          <w:color w:val="000000"/>
          <w:sz w:val="24"/>
          <w:szCs w:val="24"/>
        </w:rPr>
        <w:t xml:space="preserve"> history</w:t>
      </w:r>
      <w:r w:rsidRPr="00D041A6">
        <w:rPr>
          <w:rFonts w:ascii="Times New Roman" w:hAnsi="Times New Roman"/>
          <w:color w:val="000000"/>
          <w:sz w:val="24"/>
          <w:szCs w:val="24"/>
        </w:rPr>
        <w:t xml:space="preserve"> and your plans for establishing a thriving research program in your area of expertise at LMU, including how you plan to involve undergraduate students in that program; and</w:t>
      </w:r>
    </w:p>
    <w:p w14:paraId="7808734A" w14:textId="7CD68491" w:rsidR="00D041A6" w:rsidRDefault="00D041A6" w:rsidP="00D041A6">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077054">
        <w:rPr>
          <w:rFonts w:ascii="Times New Roman" w:hAnsi="Times New Roman"/>
          <w:color w:val="000000"/>
          <w:sz w:val="24"/>
          <w:szCs w:val="24"/>
        </w:rPr>
        <w:t xml:space="preserve">A statement that addresses past and/or potential </w:t>
      </w:r>
      <w:r w:rsidRPr="00552678">
        <w:rPr>
          <w:rFonts w:ascii="Times New Roman" w:hAnsi="Times New Roman"/>
          <w:color w:val="000000"/>
          <w:sz w:val="24"/>
          <w:szCs w:val="24"/>
        </w:rPr>
        <w:t xml:space="preserve">service </w:t>
      </w:r>
      <w:r w:rsidRPr="00077054">
        <w:rPr>
          <w:rFonts w:ascii="Times New Roman" w:hAnsi="Times New Roman"/>
          <w:color w:val="000000"/>
          <w:sz w:val="24"/>
          <w:szCs w:val="24"/>
        </w:rPr>
        <w:t>contributions to</w:t>
      </w:r>
      <w:r w:rsidRPr="00552678">
        <w:rPr>
          <w:rFonts w:ascii="Times New Roman" w:hAnsi="Times New Roman"/>
          <w:color w:val="000000"/>
          <w:sz w:val="24"/>
          <w:szCs w:val="24"/>
        </w:rPr>
        <w:t xml:space="preserve"> a</w:t>
      </w:r>
      <w:r w:rsidRPr="00077054">
        <w:rPr>
          <w:rFonts w:ascii="Times New Roman" w:hAnsi="Times New Roman"/>
          <w:color w:val="000000"/>
          <w:sz w:val="24"/>
          <w:szCs w:val="24"/>
        </w:rPr>
        <w:t xml:space="preserve"> divers</w:t>
      </w:r>
      <w:r w:rsidRPr="00552678">
        <w:rPr>
          <w:rFonts w:ascii="Times New Roman" w:hAnsi="Times New Roman"/>
          <w:color w:val="000000"/>
          <w:sz w:val="24"/>
          <w:szCs w:val="24"/>
        </w:rPr>
        <w:t>e</w:t>
      </w:r>
      <w:r w:rsidRPr="00077054">
        <w:rPr>
          <w:rFonts w:ascii="Times New Roman" w:hAnsi="Times New Roman"/>
          <w:color w:val="000000"/>
          <w:sz w:val="24"/>
          <w:szCs w:val="24"/>
        </w:rPr>
        <w:t xml:space="preserve"> and inclus</w:t>
      </w:r>
      <w:r w:rsidRPr="00552678">
        <w:rPr>
          <w:rFonts w:ascii="Times New Roman" w:hAnsi="Times New Roman"/>
          <w:color w:val="000000"/>
          <w:sz w:val="24"/>
          <w:szCs w:val="24"/>
        </w:rPr>
        <w:t>ive community</w:t>
      </w:r>
      <w:r w:rsidRPr="00077054">
        <w:rPr>
          <w:rFonts w:ascii="Times New Roman" w:hAnsi="Times New Roman"/>
          <w:color w:val="000000"/>
          <w:sz w:val="24"/>
          <w:szCs w:val="24"/>
        </w:rPr>
        <w:t xml:space="preserve">, which might include: research, teaching and/or service that has prepared the candidate to contribute to the engagement and inclusion of diverse audiences in higher education, contributions to diverse perspectives and </w:t>
      </w:r>
      <w:r w:rsidR="002521AF">
        <w:rPr>
          <w:rFonts w:ascii="Times New Roman" w:hAnsi="Times New Roman"/>
          <w:color w:val="000000"/>
          <w:sz w:val="24"/>
          <w:szCs w:val="24"/>
        </w:rPr>
        <w:t xml:space="preserve">improving </w:t>
      </w:r>
      <w:r w:rsidR="00ED5C8B">
        <w:rPr>
          <w:rFonts w:ascii="Times New Roman" w:hAnsi="Times New Roman"/>
          <w:color w:val="000000"/>
          <w:sz w:val="24"/>
          <w:szCs w:val="24"/>
        </w:rPr>
        <w:t xml:space="preserve">comprehension </w:t>
      </w:r>
      <w:r w:rsidRPr="00077054">
        <w:rPr>
          <w:rFonts w:ascii="Times New Roman" w:hAnsi="Times New Roman"/>
          <w:color w:val="000000"/>
          <w:sz w:val="24"/>
          <w:szCs w:val="24"/>
        </w:rPr>
        <w:t>and learning, and/or research or professional experience with a specific focus on underserved communities or nations.</w:t>
      </w:r>
    </w:p>
    <w:p w14:paraId="4CA89B79" w14:textId="77777777" w:rsidR="00F44D9D" w:rsidRPr="00552678" w:rsidRDefault="00F44D9D" w:rsidP="00AF6407">
      <w:pPr>
        <w:pStyle w:val="ListParagraph"/>
        <w:autoSpaceDE w:val="0"/>
        <w:autoSpaceDN w:val="0"/>
        <w:adjustRightInd w:val="0"/>
        <w:spacing w:after="0" w:line="240" w:lineRule="auto"/>
        <w:rPr>
          <w:rFonts w:ascii="Times New Roman" w:hAnsi="Times New Roman"/>
          <w:color w:val="000000"/>
          <w:sz w:val="24"/>
          <w:szCs w:val="24"/>
        </w:rPr>
      </w:pPr>
    </w:p>
    <w:p w14:paraId="773BDF81" w14:textId="58E361CE" w:rsidR="00D041A6" w:rsidRPr="00D041A6" w:rsidRDefault="00D041A6" w:rsidP="00D041A6">
      <w:pPr>
        <w:autoSpaceDE w:val="0"/>
        <w:autoSpaceDN w:val="0"/>
        <w:adjustRightInd w:val="0"/>
        <w:spacing w:after="0" w:line="240" w:lineRule="auto"/>
        <w:rPr>
          <w:rFonts w:ascii="Times New Roman" w:hAnsi="Times New Roman"/>
          <w:color w:val="000000"/>
          <w:sz w:val="24"/>
          <w:szCs w:val="24"/>
        </w:rPr>
      </w:pPr>
      <w:r w:rsidRPr="00D041A6">
        <w:rPr>
          <w:rFonts w:ascii="Times New Roman" w:hAnsi="Times New Roman"/>
          <w:color w:val="000000"/>
          <w:sz w:val="24"/>
          <w:szCs w:val="24"/>
        </w:rPr>
        <w:t>Applicants selected for virtual interviews will be contacted and asked to submit three academic and/or professional references</w:t>
      </w:r>
      <w:r w:rsidR="00BF5B8F">
        <w:rPr>
          <w:rFonts w:ascii="Times New Roman" w:hAnsi="Times New Roman"/>
          <w:color w:val="000000"/>
          <w:sz w:val="24"/>
          <w:szCs w:val="24"/>
        </w:rPr>
        <w:t>.</w:t>
      </w:r>
    </w:p>
    <w:p w14:paraId="746F9E2E" w14:textId="3A5DA2C0" w:rsidR="00695359" w:rsidRPr="00805719" w:rsidRDefault="00695359" w:rsidP="00805719">
      <w:pPr>
        <w:autoSpaceDE w:val="0"/>
        <w:autoSpaceDN w:val="0"/>
        <w:adjustRightInd w:val="0"/>
        <w:spacing w:after="0" w:line="240" w:lineRule="auto"/>
        <w:rPr>
          <w:rFonts w:ascii="Times New Roman" w:hAnsi="Times New Roman"/>
          <w:color w:val="000000"/>
          <w:sz w:val="24"/>
          <w:szCs w:val="24"/>
        </w:rPr>
      </w:pPr>
    </w:p>
    <w:p w14:paraId="0128D04D" w14:textId="1172A9D0" w:rsidR="00A7288B" w:rsidRPr="002A3A4D" w:rsidRDefault="00566B5A" w:rsidP="00A7288B">
      <w:pPr>
        <w:autoSpaceDE w:val="0"/>
        <w:autoSpaceDN w:val="0"/>
        <w:adjustRightInd w:val="0"/>
        <w:spacing w:after="0" w:line="240" w:lineRule="auto"/>
        <w:rPr>
          <w:rFonts w:ascii="Times New Roman" w:hAnsi="Times New Roman"/>
          <w:color w:val="000000"/>
          <w:sz w:val="24"/>
          <w:szCs w:val="24"/>
        </w:rPr>
      </w:pPr>
      <w:r w:rsidRPr="00566B5A">
        <w:rPr>
          <w:rFonts w:ascii="Times New Roman" w:hAnsi="Times New Roman"/>
          <w:color w:val="000000"/>
          <w:sz w:val="24"/>
          <w:szCs w:val="24"/>
        </w:rPr>
        <w:t>Questions regarding this position ca</w:t>
      </w:r>
      <w:r>
        <w:rPr>
          <w:rFonts w:ascii="Times New Roman" w:hAnsi="Times New Roman"/>
          <w:color w:val="000000"/>
          <w:sz w:val="24"/>
          <w:szCs w:val="24"/>
        </w:rPr>
        <w:t xml:space="preserve">n be directed to </w:t>
      </w:r>
      <w:r w:rsidR="00F44D9D">
        <w:rPr>
          <w:rFonts w:ascii="Times New Roman" w:hAnsi="Times New Roman"/>
          <w:color w:val="000000"/>
          <w:sz w:val="24"/>
          <w:szCs w:val="24"/>
        </w:rPr>
        <w:t xml:space="preserve">Dr. </w:t>
      </w:r>
      <w:r w:rsidR="001D3BC1">
        <w:rPr>
          <w:rFonts w:ascii="Times New Roman" w:hAnsi="Times New Roman"/>
          <w:color w:val="000000"/>
          <w:sz w:val="24"/>
          <w:szCs w:val="24"/>
        </w:rPr>
        <w:t>Michael Manoogian</w:t>
      </w:r>
      <w:r>
        <w:rPr>
          <w:rFonts w:ascii="Times New Roman" w:hAnsi="Times New Roman"/>
          <w:color w:val="000000"/>
          <w:sz w:val="24"/>
          <w:szCs w:val="24"/>
        </w:rPr>
        <w:t xml:space="preserve">, Chair of the Search Committee at </w:t>
      </w:r>
      <w:hyperlink r:id="rId7" w:history="1">
        <w:r w:rsidR="001D3BC1" w:rsidRPr="00162BE5">
          <w:rPr>
            <w:rStyle w:val="Hyperlink"/>
            <w:rFonts w:ascii="Times New Roman" w:hAnsi="Times New Roman"/>
            <w:sz w:val="24"/>
            <w:szCs w:val="24"/>
          </w:rPr>
          <w:t>Michael.Manoogian@lmu.edu</w:t>
        </w:r>
      </w:hyperlink>
      <w:r w:rsidRPr="00722257">
        <w:rPr>
          <w:rFonts w:ascii="Times New Roman" w:hAnsi="Times New Roman"/>
          <w:color w:val="000000"/>
          <w:sz w:val="24"/>
          <w:szCs w:val="24"/>
        </w:rPr>
        <w:t>.</w:t>
      </w:r>
    </w:p>
    <w:sectPr w:rsidR="00A7288B" w:rsidRPr="002A3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DA6E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61665D"/>
    <w:multiLevelType w:val="hybridMultilevel"/>
    <w:tmpl w:val="FA6E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E591F"/>
    <w:multiLevelType w:val="hybridMultilevel"/>
    <w:tmpl w:val="7534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02BE7"/>
    <w:multiLevelType w:val="hybridMultilevel"/>
    <w:tmpl w:val="0A269A1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B3617"/>
    <w:multiLevelType w:val="hybridMultilevel"/>
    <w:tmpl w:val="AAC6E8D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16cid:durableId="891356136">
    <w:abstractNumId w:val="0"/>
  </w:num>
  <w:num w:numId="2" w16cid:durableId="822964892">
    <w:abstractNumId w:val="4"/>
  </w:num>
  <w:num w:numId="3" w16cid:durableId="846869953">
    <w:abstractNumId w:val="3"/>
  </w:num>
  <w:num w:numId="4" w16cid:durableId="1057901135">
    <w:abstractNumId w:val="2"/>
  </w:num>
  <w:num w:numId="5" w16cid:durableId="260646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zNbYwMTS1MLG0MDRQ0lEKTi0uzszPAykwrAUA6+VlHiwAAAA="/>
  </w:docVars>
  <w:rsids>
    <w:rsidRoot w:val="0085160C"/>
    <w:rsid w:val="00055EF9"/>
    <w:rsid w:val="00077054"/>
    <w:rsid w:val="00077CDC"/>
    <w:rsid w:val="000B38CC"/>
    <w:rsid w:val="000C1DF6"/>
    <w:rsid w:val="00153298"/>
    <w:rsid w:val="001544E6"/>
    <w:rsid w:val="00170092"/>
    <w:rsid w:val="001B0C14"/>
    <w:rsid w:val="001D3BC1"/>
    <w:rsid w:val="001E64C3"/>
    <w:rsid w:val="001F14CB"/>
    <w:rsid w:val="001F21C8"/>
    <w:rsid w:val="002044E2"/>
    <w:rsid w:val="002521AF"/>
    <w:rsid w:val="00273276"/>
    <w:rsid w:val="00294E42"/>
    <w:rsid w:val="002A3A4D"/>
    <w:rsid w:val="002E750A"/>
    <w:rsid w:val="003917AC"/>
    <w:rsid w:val="003C31D5"/>
    <w:rsid w:val="003D7434"/>
    <w:rsid w:val="003F3F58"/>
    <w:rsid w:val="00404146"/>
    <w:rsid w:val="004533A2"/>
    <w:rsid w:val="004B5663"/>
    <w:rsid w:val="004C6AC1"/>
    <w:rsid w:val="004D0A51"/>
    <w:rsid w:val="004E4A22"/>
    <w:rsid w:val="0052542E"/>
    <w:rsid w:val="0053512D"/>
    <w:rsid w:val="00552678"/>
    <w:rsid w:val="00566A14"/>
    <w:rsid w:val="00566B5A"/>
    <w:rsid w:val="00571E13"/>
    <w:rsid w:val="0058681E"/>
    <w:rsid w:val="005D2962"/>
    <w:rsid w:val="00621D72"/>
    <w:rsid w:val="00627FD4"/>
    <w:rsid w:val="00632A78"/>
    <w:rsid w:val="0066271F"/>
    <w:rsid w:val="00695359"/>
    <w:rsid w:val="007151ED"/>
    <w:rsid w:val="00722257"/>
    <w:rsid w:val="0073572D"/>
    <w:rsid w:val="00755EB5"/>
    <w:rsid w:val="0076279D"/>
    <w:rsid w:val="007816C4"/>
    <w:rsid w:val="0078439E"/>
    <w:rsid w:val="007A42FA"/>
    <w:rsid w:val="007C34DD"/>
    <w:rsid w:val="007C6090"/>
    <w:rsid w:val="007F0DC9"/>
    <w:rsid w:val="007F183E"/>
    <w:rsid w:val="00805719"/>
    <w:rsid w:val="008200F4"/>
    <w:rsid w:val="008470E6"/>
    <w:rsid w:val="0085160C"/>
    <w:rsid w:val="00874D1F"/>
    <w:rsid w:val="0088131B"/>
    <w:rsid w:val="008864CE"/>
    <w:rsid w:val="008C0EB1"/>
    <w:rsid w:val="009277AE"/>
    <w:rsid w:val="00936605"/>
    <w:rsid w:val="00943183"/>
    <w:rsid w:val="009807BA"/>
    <w:rsid w:val="00997763"/>
    <w:rsid w:val="009B3D49"/>
    <w:rsid w:val="009C77AB"/>
    <w:rsid w:val="009E64D4"/>
    <w:rsid w:val="00A016E0"/>
    <w:rsid w:val="00A55289"/>
    <w:rsid w:val="00A7288B"/>
    <w:rsid w:val="00A802F2"/>
    <w:rsid w:val="00A96743"/>
    <w:rsid w:val="00AD437E"/>
    <w:rsid w:val="00AD44C3"/>
    <w:rsid w:val="00AF6407"/>
    <w:rsid w:val="00B272D5"/>
    <w:rsid w:val="00B578CD"/>
    <w:rsid w:val="00B868A6"/>
    <w:rsid w:val="00BE4511"/>
    <w:rsid w:val="00BF4448"/>
    <w:rsid w:val="00BF5B8F"/>
    <w:rsid w:val="00C2562A"/>
    <w:rsid w:val="00C632A6"/>
    <w:rsid w:val="00CB0ABC"/>
    <w:rsid w:val="00CC1813"/>
    <w:rsid w:val="00CC426A"/>
    <w:rsid w:val="00D041A6"/>
    <w:rsid w:val="00D13901"/>
    <w:rsid w:val="00D16D33"/>
    <w:rsid w:val="00D87DC4"/>
    <w:rsid w:val="00E95B17"/>
    <w:rsid w:val="00EC1D41"/>
    <w:rsid w:val="00EC4F7D"/>
    <w:rsid w:val="00ED5C8B"/>
    <w:rsid w:val="00EE6B9A"/>
    <w:rsid w:val="00F44D9D"/>
    <w:rsid w:val="00F61862"/>
    <w:rsid w:val="00F64823"/>
    <w:rsid w:val="00F71D7D"/>
    <w:rsid w:val="00FD273A"/>
    <w:rsid w:val="24E2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251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02F2"/>
    <w:rPr>
      <w:color w:val="0000FF"/>
      <w:u w:val="single"/>
    </w:rPr>
  </w:style>
  <w:style w:type="character" w:styleId="FollowedHyperlink">
    <w:name w:val="FollowedHyperlink"/>
    <w:uiPriority w:val="99"/>
    <w:semiHidden/>
    <w:unhideWhenUsed/>
    <w:rsid w:val="007151ED"/>
    <w:rPr>
      <w:color w:val="800080"/>
      <w:u w:val="single"/>
    </w:rPr>
  </w:style>
  <w:style w:type="character" w:styleId="CommentReference">
    <w:name w:val="annotation reference"/>
    <w:uiPriority w:val="99"/>
    <w:semiHidden/>
    <w:unhideWhenUsed/>
    <w:rsid w:val="00153298"/>
    <w:rPr>
      <w:sz w:val="16"/>
      <w:szCs w:val="16"/>
    </w:rPr>
  </w:style>
  <w:style w:type="paragraph" w:styleId="CommentText">
    <w:name w:val="annotation text"/>
    <w:basedOn w:val="Normal"/>
    <w:link w:val="CommentTextChar"/>
    <w:uiPriority w:val="99"/>
    <w:unhideWhenUsed/>
    <w:rsid w:val="00153298"/>
    <w:rPr>
      <w:sz w:val="20"/>
      <w:szCs w:val="20"/>
    </w:rPr>
  </w:style>
  <w:style w:type="character" w:customStyle="1" w:styleId="CommentTextChar">
    <w:name w:val="Comment Text Char"/>
    <w:basedOn w:val="DefaultParagraphFont"/>
    <w:link w:val="CommentText"/>
    <w:uiPriority w:val="99"/>
    <w:rsid w:val="00153298"/>
  </w:style>
  <w:style w:type="paragraph" w:styleId="CommentSubject">
    <w:name w:val="annotation subject"/>
    <w:basedOn w:val="CommentText"/>
    <w:next w:val="CommentText"/>
    <w:link w:val="CommentSubjectChar"/>
    <w:uiPriority w:val="99"/>
    <w:semiHidden/>
    <w:unhideWhenUsed/>
    <w:rsid w:val="00153298"/>
    <w:rPr>
      <w:b/>
      <w:bCs/>
    </w:rPr>
  </w:style>
  <w:style w:type="character" w:customStyle="1" w:styleId="CommentSubjectChar">
    <w:name w:val="Comment Subject Char"/>
    <w:link w:val="CommentSubject"/>
    <w:uiPriority w:val="99"/>
    <w:semiHidden/>
    <w:rsid w:val="00153298"/>
    <w:rPr>
      <w:b/>
      <w:bCs/>
    </w:rPr>
  </w:style>
  <w:style w:type="paragraph" w:styleId="BalloonText">
    <w:name w:val="Balloon Text"/>
    <w:basedOn w:val="Normal"/>
    <w:link w:val="BalloonTextChar"/>
    <w:uiPriority w:val="99"/>
    <w:semiHidden/>
    <w:unhideWhenUsed/>
    <w:rsid w:val="001532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3298"/>
    <w:rPr>
      <w:rFonts w:ascii="Tahoma" w:hAnsi="Tahoma" w:cs="Tahoma"/>
      <w:sz w:val="16"/>
      <w:szCs w:val="16"/>
    </w:rPr>
  </w:style>
  <w:style w:type="paragraph" w:styleId="Revision">
    <w:name w:val="Revision"/>
    <w:hidden/>
    <w:uiPriority w:val="71"/>
    <w:rsid w:val="00571E13"/>
    <w:rPr>
      <w:sz w:val="22"/>
      <w:szCs w:val="22"/>
    </w:rPr>
  </w:style>
  <w:style w:type="paragraph" w:styleId="ListParagraph">
    <w:name w:val="List Paragraph"/>
    <w:basedOn w:val="Normal"/>
    <w:uiPriority w:val="72"/>
    <w:rsid w:val="007A42FA"/>
    <w:pPr>
      <w:ind w:left="720"/>
      <w:contextualSpacing/>
    </w:pPr>
  </w:style>
  <w:style w:type="paragraph" w:styleId="NormalWeb">
    <w:name w:val="Normal (Web)"/>
    <w:basedOn w:val="Normal"/>
    <w:uiPriority w:val="99"/>
    <w:semiHidden/>
    <w:unhideWhenUsed/>
    <w:rsid w:val="00C632A6"/>
    <w:rPr>
      <w:rFonts w:ascii="Times New Roman" w:hAnsi="Times New Roman"/>
      <w:sz w:val="24"/>
      <w:szCs w:val="24"/>
    </w:rPr>
  </w:style>
  <w:style w:type="character" w:styleId="UnresolvedMention">
    <w:name w:val="Unresolved Mention"/>
    <w:basedOn w:val="DefaultParagraphFont"/>
    <w:uiPriority w:val="99"/>
    <w:rsid w:val="001D3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5874">
      <w:bodyDiv w:val="1"/>
      <w:marLeft w:val="0"/>
      <w:marRight w:val="0"/>
      <w:marTop w:val="0"/>
      <w:marBottom w:val="0"/>
      <w:divBdr>
        <w:top w:val="none" w:sz="0" w:space="0" w:color="auto"/>
        <w:left w:val="none" w:sz="0" w:space="0" w:color="auto"/>
        <w:bottom w:val="none" w:sz="0" w:space="0" w:color="auto"/>
        <w:right w:val="none" w:sz="0" w:space="0" w:color="auto"/>
      </w:divBdr>
      <w:divsChild>
        <w:div w:id="10227173">
          <w:marLeft w:val="0"/>
          <w:marRight w:val="0"/>
          <w:marTop w:val="0"/>
          <w:marBottom w:val="0"/>
          <w:divBdr>
            <w:top w:val="none" w:sz="0" w:space="0" w:color="auto"/>
            <w:left w:val="none" w:sz="0" w:space="0" w:color="auto"/>
            <w:bottom w:val="none" w:sz="0" w:space="0" w:color="auto"/>
            <w:right w:val="none" w:sz="0" w:space="0" w:color="auto"/>
          </w:divBdr>
          <w:divsChild>
            <w:div w:id="58482137">
              <w:marLeft w:val="0"/>
              <w:marRight w:val="0"/>
              <w:marTop w:val="0"/>
              <w:marBottom w:val="0"/>
              <w:divBdr>
                <w:top w:val="none" w:sz="0" w:space="0" w:color="auto"/>
                <w:left w:val="none" w:sz="0" w:space="0" w:color="auto"/>
                <w:bottom w:val="none" w:sz="0" w:space="0" w:color="auto"/>
                <w:right w:val="none" w:sz="0" w:space="0" w:color="auto"/>
              </w:divBdr>
              <w:divsChild>
                <w:div w:id="1895123446">
                  <w:marLeft w:val="0"/>
                  <w:marRight w:val="0"/>
                  <w:marTop w:val="0"/>
                  <w:marBottom w:val="0"/>
                  <w:divBdr>
                    <w:top w:val="none" w:sz="0" w:space="0" w:color="auto"/>
                    <w:left w:val="none" w:sz="0" w:space="0" w:color="auto"/>
                    <w:bottom w:val="none" w:sz="0" w:space="0" w:color="auto"/>
                    <w:right w:val="none" w:sz="0" w:space="0" w:color="auto"/>
                  </w:divBdr>
                  <w:divsChild>
                    <w:div w:id="1269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5450">
      <w:bodyDiv w:val="1"/>
      <w:marLeft w:val="0"/>
      <w:marRight w:val="0"/>
      <w:marTop w:val="0"/>
      <w:marBottom w:val="0"/>
      <w:divBdr>
        <w:top w:val="none" w:sz="0" w:space="0" w:color="auto"/>
        <w:left w:val="none" w:sz="0" w:space="0" w:color="auto"/>
        <w:bottom w:val="none" w:sz="0" w:space="0" w:color="auto"/>
        <w:right w:val="none" w:sz="0" w:space="0" w:color="auto"/>
      </w:divBdr>
      <w:divsChild>
        <w:div w:id="745154123">
          <w:marLeft w:val="0"/>
          <w:marRight w:val="0"/>
          <w:marTop w:val="0"/>
          <w:marBottom w:val="0"/>
          <w:divBdr>
            <w:top w:val="none" w:sz="0" w:space="0" w:color="auto"/>
            <w:left w:val="none" w:sz="0" w:space="0" w:color="auto"/>
            <w:bottom w:val="none" w:sz="0" w:space="0" w:color="auto"/>
            <w:right w:val="none" w:sz="0" w:space="0" w:color="auto"/>
          </w:divBdr>
          <w:divsChild>
            <w:div w:id="2039624358">
              <w:marLeft w:val="0"/>
              <w:marRight w:val="0"/>
              <w:marTop w:val="0"/>
              <w:marBottom w:val="0"/>
              <w:divBdr>
                <w:top w:val="none" w:sz="0" w:space="0" w:color="auto"/>
                <w:left w:val="none" w:sz="0" w:space="0" w:color="auto"/>
                <w:bottom w:val="none" w:sz="0" w:space="0" w:color="auto"/>
                <w:right w:val="none" w:sz="0" w:space="0" w:color="auto"/>
              </w:divBdr>
              <w:divsChild>
                <w:div w:id="1392772843">
                  <w:marLeft w:val="0"/>
                  <w:marRight w:val="0"/>
                  <w:marTop w:val="0"/>
                  <w:marBottom w:val="0"/>
                  <w:divBdr>
                    <w:top w:val="none" w:sz="0" w:space="0" w:color="auto"/>
                    <w:left w:val="none" w:sz="0" w:space="0" w:color="auto"/>
                    <w:bottom w:val="none" w:sz="0" w:space="0" w:color="auto"/>
                    <w:right w:val="none" w:sz="0" w:space="0" w:color="auto"/>
                  </w:divBdr>
                  <w:divsChild>
                    <w:div w:id="13062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9545">
      <w:bodyDiv w:val="1"/>
      <w:marLeft w:val="0"/>
      <w:marRight w:val="0"/>
      <w:marTop w:val="0"/>
      <w:marBottom w:val="0"/>
      <w:divBdr>
        <w:top w:val="none" w:sz="0" w:space="0" w:color="auto"/>
        <w:left w:val="none" w:sz="0" w:space="0" w:color="auto"/>
        <w:bottom w:val="none" w:sz="0" w:space="0" w:color="auto"/>
        <w:right w:val="none" w:sz="0" w:space="0" w:color="auto"/>
      </w:divBdr>
      <w:divsChild>
        <w:div w:id="625891898">
          <w:marLeft w:val="0"/>
          <w:marRight w:val="0"/>
          <w:marTop w:val="0"/>
          <w:marBottom w:val="0"/>
          <w:divBdr>
            <w:top w:val="none" w:sz="0" w:space="0" w:color="auto"/>
            <w:left w:val="none" w:sz="0" w:space="0" w:color="auto"/>
            <w:bottom w:val="none" w:sz="0" w:space="0" w:color="auto"/>
            <w:right w:val="none" w:sz="0" w:space="0" w:color="auto"/>
          </w:divBdr>
          <w:divsChild>
            <w:div w:id="2070034467">
              <w:marLeft w:val="0"/>
              <w:marRight w:val="0"/>
              <w:marTop w:val="0"/>
              <w:marBottom w:val="0"/>
              <w:divBdr>
                <w:top w:val="none" w:sz="0" w:space="0" w:color="auto"/>
                <w:left w:val="none" w:sz="0" w:space="0" w:color="auto"/>
                <w:bottom w:val="none" w:sz="0" w:space="0" w:color="auto"/>
                <w:right w:val="none" w:sz="0" w:space="0" w:color="auto"/>
              </w:divBdr>
              <w:divsChild>
                <w:div w:id="1973094781">
                  <w:marLeft w:val="0"/>
                  <w:marRight w:val="0"/>
                  <w:marTop w:val="0"/>
                  <w:marBottom w:val="0"/>
                  <w:divBdr>
                    <w:top w:val="none" w:sz="0" w:space="0" w:color="auto"/>
                    <w:left w:val="none" w:sz="0" w:space="0" w:color="auto"/>
                    <w:bottom w:val="none" w:sz="0" w:space="0" w:color="auto"/>
                    <w:right w:val="none" w:sz="0" w:space="0" w:color="auto"/>
                  </w:divBdr>
                  <w:divsChild>
                    <w:div w:id="1981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93615">
      <w:bodyDiv w:val="1"/>
      <w:marLeft w:val="0"/>
      <w:marRight w:val="0"/>
      <w:marTop w:val="0"/>
      <w:marBottom w:val="0"/>
      <w:divBdr>
        <w:top w:val="none" w:sz="0" w:space="0" w:color="auto"/>
        <w:left w:val="none" w:sz="0" w:space="0" w:color="auto"/>
        <w:bottom w:val="none" w:sz="0" w:space="0" w:color="auto"/>
        <w:right w:val="none" w:sz="0" w:space="0" w:color="auto"/>
      </w:divBdr>
    </w:div>
    <w:div w:id="1605457608">
      <w:bodyDiv w:val="1"/>
      <w:marLeft w:val="0"/>
      <w:marRight w:val="0"/>
      <w:marTop w:val="0"/>
      <w:marBottom w:val="0"/>
      <w:divBdr>
        <w:top w:val="none" w:sz="0" w:space="0" w:color="auto"/>
        <w:left w:val="none" w:sz="0" w:space="0" w:color="auto"/>
        <w:bottom w:val="none" w:sz="0" w:space="0" w:color="auto"/>
        <w:right w:val="none" w:sz="0" w:space="0" w:color="auto"/>
      </w:divBdr>
      <w:divsChild>
        <w:div w:id="1391265925">
          <w:marLeft w:val="0"/>
          <w:marRight w:val="0"/>
          <w:marTop w:val="0"/>
          <w:marBottom w:val="0"/>
          <w:divBdr>
            <w:top w:val="none" w:sz="0" w:space="0" w:color="auto"/>
            <w:left w:val="none" w:sz="0" w:space="0" w:color="auto"/>
            <w:bottom w:val="none" w:sz="0" w:space="0" w:color="auto"/>
            <w:right w:val="none" w:sz="0" w:space="0" w:color="auto"/>
          </w:divBdr>
          <w:divsChild>
            <w:div w:id="809710971">
              <w:marLeft w:val="0"/>
              <w:marRight w:val="0"/>
              <w:marTop w:val="0"/>
              <w:marBottom w:val="0"/>
              <w:divBdr>
                <w:top w:val="none" w:sz="0" w:space="0" w:color="auto"/>
                <w:left w:val="none" w:sz="0" w:space="0" w:color="auto"/>
                <w:bottom w:val="none" w:sz="0" w:space="0" w:color="auto"/>
                <w:right w:val="none" w:sz="0" w:space="0" w:color="auto"/>
              </w:divBdr>
              <w:divsChild>
                <w:div w:id="1529175111">
                  <w:marLeft w:val="0"/>
                  <w:marRight w:val="0"/>
                  <w:marTop w:val="0"/>
                  <w:marBottom w:val="0"/>
                  <w:divBdr>
                    <w:top w:val="none" w:sz="0" w:space="0" w:color="auto"/>
                    <w:left w:val="none" w:sz="0" w:space="0" w:color="auto"/>
                    <w:bottom w:val="none" w:sz="0" w:space="0" w:color="auto"/>
                    <w:right w:val="none" w:sz="0" w:space="0" w:color="auto"/>
                  </w:divBdr>
                  <w:divsChild>
                    <w:div w:id="2334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1647">
      <w:bodyDiv w:val="1"/>
      <w:marLeft w:val="0"/>
      <w:marRight w:val="0"/>
      <w:marTop w:val="0"/>
      <w:marBottom w:val="0"/>
      <w:divBdr>
        <w:top w:val="none" w:sz="0" w:space="0" w:color="auto"/>
        <w:left w:val="none" w:sz="0" w:space="0" w:color="auto"/>
        <w:bottom w:val="none" w:sz="0" w:space="0" w:color="auto"/>
        <w:right w:val="none" w:sz="0" w:space="0" w:color="auto"/>
      </w:divBdr>
      <w:divsChild>
        <w:div w:id="1638998024">
          <w:marLeft w:val="0"/>
          <w:marRight w:val="0"/>
          <w:marTop w:val="0"/>
          <w:marBottom w:val="0"/>
          <w:divBdr>
            <w:top w:val="none" w:sz="0" w:space="0" w:color="auto"/>
            <w:left w:val="none" w:sz="0" w:space="0" w:color="auto"/>
            <w:bottom w:val="none" w:sz="0" w:space="0" w:color="auto"/>
            <w:right w:val="none" w:sz="0" w:space="0" w:color="auto"/>
          </w:divBdr>
          <w:divsChild>
            <w:div w:id="1513688688">
              <w:marLeft w:val="0"/>
              <w:marRight w:val="0"/>
              <w:marTop w:val="0"/>
              <w:marBottom w:val="0"/>
              <w:divBdr>
                <w:top w:val="none" w:sz="0" w:space="0" w:color="auto"/>
                <w:left w:val="none" w:sz="0" w:space="0" w:color="auto"/>
                <w:bottom w:val="none" w:sz="0" w:space="0" w:color="auto"/>
                <w:right w:val="none" w:sz="0" w:space="0" w:color="auto"/>
              </w:divBdr>
              <w:divsChild>
                <w:div w:id="222251489">
                  <w:marLeft w:val="0"/>
                  <w:marRight w:val="0"/>
                  <w:marTop w:val="0"/>
                  <w:marBottom w:val="0"/>
                  <w:divBdr>
                    <w:top w:val="none" w:sz="0" w:space="0" w:color="auto"/>
                    <w:left w:val="none" w:sz="0" w:space="0" w:color="auto"/>
                    <w:bottom w:val="none" w:sz="0" w:space="0" w:color="auto"/>
                    <w:right w:val="none" w:sz="0" w:space="0" w:color="auto"/>
                  </w:divBdr>
                  <w:divsChild>
                    <w:div w:id="720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37582">
      <w:bodyDiv w:val="1"/>
      <w:marLeft w:val="0"/>
      <w:marRight w:val="0"/>
      <w:marTop w:val="0"/>
      <w:marBottom w:val="0"/>
      <w:divBdr>
        <w:top w:val="none" w:sz="0" w:space="0" w:color="auto"/>
        <w:left w:val="none" w:sz="0" w:space="0" w:color="auto"/>
        <w:bottom w:val="none" w:sz="0" w:space="0" w:color="auto"/>
        <w:right w:val="none" w:sz="0" w:space="0" w:color="auto"/>
      </w:divBdr>
      <w:divsChild>
        <w:div w:id="1873107777">
          <w:marLeft w:val="0"/>
          <w:marRight w:val="0"/>
          <w:marTop w:val="0"/>
          <w:marBottom w:val="0"/>
          <w:divBdr>
            <w:top w:val="none" w:sz="0" w:space="0" w:color="auto"/>
            <w:left w:val="none" w:sz="0" w:space="0" w:color="auto"/>
            <w:bottom w:val="none" w:sz="0" w:space="0" w:color="auto"/>
            <w:right w:val="none" w:sz="0" w:space="0" w:color="auto"/>
          </w:divBdr>
          <w:divsChild>
            <w:div w:id="1401172158">
              <w:marLeft w:val="0"/>
              <w:marRight w:val="0"/>
              <w:marTop w:val="0"/>
              <w:marBottom w:val="0"/>
              <w:divBdr>
                <w:top w:val="none" w:sz="0" w:space="0" w:color="auto"/>
                <w:left w:val="none" w:sz="0" w:space="0" w:color="auto"/>
                <w:bottom w:val="none" w:sz="0" w:space="0" w:color="auto"/>
                <w:right w:val="none" w:sz="0" w:space="0" w:color="auto"/>
              </w:divBdr>
              <w:divsChild>
                <w:div w:id="1208645456">
                  <w:marLeft w:val="0"/>
                  <w:marRight w:val="0"/>
                  <w:marTop w:val="0"/>
                  <w:marBottom w:val="0"/>
                  <w:divBdr>
                    <w:top w:val="none" w:sz="0" w:space="0" w:color="auto"/>
                    <w:left w:val="none" w:sz="0" w:space="0" w:color="auto"/>
                    <w:bottom w:val="none" w:sz="0" w:space="0" w:color="auto"/>
                    <w:right w:val="none" w:sz="0" w:space="0" w:color="auto"/>
                  </w:divBdr>
                  <w:divsChild>
                    <w:div w:id="16526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1642">
      <w:bodyDiv w:val="1"/>
      <w:marLeft w:val="0"/>
      <w:marRight w:val="0"/>
      <w:marTop w:val="0"/>
      <w:marBottom w:val="0"/>
      <w:divBdr>
        <w:top w:val="none" w:sz="0" w:space="0" w:color="auto"/>
        <w:left w:val="none" w:sz="0" w:space="0" w:color="auto"/>
        <w:bottom w:val="none" w:sz="0" w:space="0" w:color="auto"/>
        <w:right w:val="none" w:sz="0" w:space="0" w:color="auto"/>
      </w:divBdr>
      <w:divsChild>
        <w:div w:id="1901821137">
          <w:marLeft w:val="0"/>
          <w:marRight w:val="0"/>
          <w:marTop w:val="0"/>
          <w:marBottom w:val="0"/>
          <w:divBdr>
            <w:top w:val="none" w:sz="0" w:space="0" w:color="auto"/>
            <w:left w:val="none" w:sz="0" w:space="0" w:color="auto"/>
            <w:bottom w:val="none" w:sz="0" w:space="0" w:color="auto"/>
            <w:right w:val="none" w:sz="0" w:space="0" w:color="auto"/>
          </w:divBdr>
          <w:divsChild>
            <w:div w:id="45758287">
              <w:marLeft w:val="0"/>
              <w:marRight w:val="0"/>
              <w:marTop w:val="0"/>
              <w:marBottom w:val="0"/>
              <w:divBdr>
                <w:top w:val="none" w:sz="0" w:space="0" w:color="auto"/>
                <w:left w:val="none" w:sz="0" w:space="0" w:color="auto"/>
                <w:bottom w:val="none" w:sz="0" w:space="0" w:color="auto"/>
                <w:right w:val="none" w:sz="0" w:space="0" w:color="auto"/>
              </w:divBdr>
              <w:divsChild>
                <w:div w:id="687680161">
                  <w:marLeft w:val="0"/>
                  <w:marRight w:val="0"/>
                  <w:marTop w:val="0"/>
                  <w:marBottom w:val="0"/>
                  <w:divBdr>
                    <w:top w:val="none" w:sz="0" w:space="0" w:color="auto"/>
                    <w:left w:val="none" w:sz="0" w:space="0" w:color="auto"/>
                    <w:bottom w:val="none" w:sz="0" w:space="0" w:color="auto"/>
                    <w:right w:val="none" w:sz="0" w:space="0" w:color="auto"/>
                  </w:divBdr>
                  <w:divsChild>
                    <w:div w:id="7918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53259">
      <w:bodyDiv w:val="1"/>
      <w:marLeft w:val="0"/>
      <w:marRight w:val="0"/>
      <w:marTop w:val="0"/>
      <w:marBottom w:val="0"/>
      <w:divBdr>
        <w:top w:val="none" w:sz="0" w:space="0" w:color="auto"/>
        <w:left w:val="none" w:sz="0" w:space="0" w:color="auto"/>
        <w:bottom w:val="none" w:sz="0" w:space="0" w:color="auto"/>
        <w:right w:val="none" w:sz="0" w:space="0" w:color="auto"/>
      </w:divBdr>
      <w:divsChild>
        <w:div w:id="385375312">
          <w:marLeft w:val="0"/>
          <w:marRight w:val="0"/>
          <w:marTop w:val="0"/>
          <w:marBottom w:val="0"/>
          <w:divBdr>
            <w:top w:val="none" w:sz="0" w:space="0" w:color="auto"/>
            <w:left w:val="none" w:sz="0" w:space="0" w:color="auto"/>
            <w:bottom w:val="none" w:sz="0" w:space="0" w:color="auto"/>
            <w:right w:val="none" w:sz="0" w:space="0" w:color="auto"/>
          </w:divBdr>
          <w:divsChild>
            <w:div w:id="24453807">
              <w:marLeft w:val="0"/>
              <w:marRight w:val="0"/>
              <w:marTop w:val="0"/>
              <w:marBottom w:val="0"/>
              <w:divBdr>
                <w:top w:val="none" w:sz="0" w:space="0" w:color="auto"/>
                <w:left w:val="none" w:sz="0" w:space="0" w:color="auto"/>
                <w:bottom w:val="none" w:sz="0" w:space="0" w:color="auto"/>
                <w:right w:val="none" w:sz="0" w:space="0" w:color="auto"/>
              </w:divBdr>
              <w:divsChild>
                <w:div w:id="703866679">
                  <w:marLeft w:val="0"/>
                  <w:marRight w:val="0"/>
                  <w:marTop w:val="0"/>
                  <w:marBottom w:val="0"/>
                  <w:divBdr>
                    <w:top w:val="none" w:sz="0" w:space="0" w:color="auto"/>
                    <w:left w:val="none" w:sz="0" w:space="0" w:color="auto"/>
                    <w:bottom w:val="none" w:sz="0" w:space="0" w:color="auto"/>
                    <w:right w:val="none" w:sz="0" w:space="0" w:color="auto"/>
                  </w:divBdr>
                  <w:divsChild>
                    <w:div w:id="9974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Manoogian@l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u.wd1.myworkdayjobs.com/Careers" TargetMode="External"/><Relationship Id="rId5" Type="http://schemas.openxmlformats.org/officeDocument/2006/relationships/hyperlink" Target="http://cse.lmu.edu/department/civilenginee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4065</Characters>
  <Application>Microsoft Office Word</Application>
  <DocSecurity>0</DocSecurity>
  <Lines>33</Lines>
  <Paragraphs>9</Paragraphs>
  <ScaleCrop>false</ScaleCrop>
  <Company>Loyola Marymount University</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David A.</dc:creator>
  <cp:keywords/>
  <cp:lastModifiedBy>Joy Trehan</cp:lastModifiedBy>
  <cp:revision>2</cp:revision>
  <dcterms:created xsi:type="dcterms:W3CDTF">2022-08-23T16:41:00Z</dcterms:created>
  <dcterms:modified xsi:type="dcterms:W3CDTF">2022-08-23T16:41:00Z</dcterms:modified>
</cp:coreProperties>
</file>